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559E1" w14:textId="453E0A9B" w:rsidR="005959E7" w:rsidRPr="004C46DD" w:rsidRDefault="005959E7" w:rsidP="006C29CB">
      <w:pPr>
        <w:pStyle w:val="Nadpis1"/>
        <w:spacing w:after="0"/>
        <w:jc w:val="center"/>
        <w:rPr>
          <w:rFonts w:cs="Arial"/>
          <w:i/>
          <w:sz w:val="22"/>
          <w:szCs w:val="22"/>
        </w:rPr>
      </w:pPr>
      <w:r>
        <w:rPr>
          <w:rFonts w:cs="Arial"/>
        </w:rPr>
        <w:t>P</w:t>
      </w:r>
      <w:r w:rsidR="007C5FA3" w:rsidRPr="005959E7">
        <w:rPr>
          <w:rFonts w:cs="Arial"/>
        </w:rPr>
        <w:t xml:space="preserve">OZVÁNKA NA </w:t>
      </w:r>
      <w:r w:rsidR="006D5095" w:rsidRPr="002064A8">
        <w:rPr>
          <w:rFonts w:cs="Arial"/>
        </w:rPr>
        <w:t>ŘÁDNOU</w:t>
      </w:r>
      <w:r w:rsidR="0085789B" w:rsidRPr="002064A8">
        <w:rPr>
          <w:rFonts w:cs="Arial"/>
          <w:i/>
        </w:rPr>
        <w:t xml:space="preserve"> </w:t>
      </w:r>
      <w:r w:rsidR="00554DFC" w:rsidRPr="002064A8">
        <w:rPr>
          <w:rFonts w:cs="Arial"/>
          <w:i/>
        </w:rPr>
        <w:t>KRAJSKOU</w:t>
      </w:r>
      <w:r w:rsidR="007C5FA3" w:rsidRPr="002064A8">
        <w:rPr>
          <w:rFonts w:cs="Arial"/>
          <w:i/>
        </w:rPr>
        <w:t xml:space="preserve"> KONFERENCI</w:t>
      </w:r>
      <w:r w:rsidR="007C5FA3" w:rsidRPr="002064A8">
        <w:rPr>
          <w:rFonts w:cs="Arial"/>
        </w:rPr>
        <w:br/>
        <w:t xml:space="preserve">Czech Dance Organization, </w:t>
      </w:r>
      <w:r w:rsidR="008D6F22" w:rsidRPr="002064A8">
        <w:rPr>
          <w:rFonts w:cs="Arial"/>
        </w:rPr>
        <w:t>z</w:t>
      </w:r>
      <w:r w:rsidR="007C5FA3" w:rsidRPr="002064A8">
        <w:rPr>
          <w:rFonts w:cs="Arial"/>
        </w:rPr>
        <w:t>.s.</w:t>
      </w:r>
      <w:r w:rsidR="007C5FA3" w:rsidRPr="005959E7">
        <w:rPr>
          <w:rFonts w:cs="Arial"/>
        </w:rPr>
        <w:br/>
      </w:r>
    </w:p>
    <w:p w14:paraId="01B33674" w14:textId="27417FB8" w:rsidR="007C5FA3" w:rsidRPr="005959E7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7C5FA3" w:rsidRPr="005959E7">
        <w:rPr>
          <w:rFonts w:ascii="Arial" w:hAnsi="Arial" w:cs="Arial"/>
          <w:b/>
        </w:rPr>
        <w:t xml:space="preserve"> sekce kraje</w:t>
      </w:r>
      <w:r w:rsidR="004C46DD">
        <w:rPr>
          <w:rFonts w:ascii="Arial" w:hAnsi="Arial" w:cs="Arial"/>
          <w:b/>
        </w:rPr>
        <w:t xml:space="preserve"> </w:t>
      </w:r>
      <w:r w:rsidR="002E5DB1">
        <w:rPr>
          <w:rFonts w:ascii="Arial" w:hAnsi="Arial" w:cs="Arial"/>
          <w:b/>
        </w:rPr>
        <w:t>MORAVSKOSLEZSKÉHO</w:t>
      </w:r>
    </w:p>
    <w:p w14:paraId="308F4983" w14:textId="0878E7DF" w:rsidR="005959E7" w:rsidRDefault="0085789B" w:rsidP="005959E7">
      <w:pPr>
        <w:spacing w:after="0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 w:rsidR="007C5FA3" w:rsidRPr="005959E7">
        <w:rPr>
          <w:rFonts w:ascii="Arial" w:hAnsi="Arial" w:cs="Arial"/>
          <w:sz w:val="20"/>
        </w:rPr>
        <w:t xml:space="preserve"> </w:t>
      </w:r>
      <w:r w:rsidR="002A06D6" w:rsidRPr="005959E7">
        <w:rPr>
          <w:rFonts w:ascii="Arial" w:hAnsi="Arial" w:cs="Arial"/>
          <w:sz w:val="20"/>
        </w:rPr>
        <w:t>krajské</w:t>
      </w:r>
      <w:r w:rsidR="007C5FA3" w:rsidRPr="005959E7">
        <w:rPr>
          <w:rFonts w:ascii="Arial" w:hAnsi="Arial" w:cs="Arial"/>
          <w:sz w:val="20"/>
        </w:rPr>
        <w:t xml:space="preserve"> sekce zve všechny své </w:t>
      </w:r>
      <w:r w:rsidRPr="005959E7">
        <w:rPr>
          <w:rFonts w:ascii="Arial" w:hAnsi="Arial" w:cs="Arial"/>
          <w:sz w:val="20"/>
        </w:rPr>
        <w:t xml:space="preserve">řádné </w:t>
      </w:r>
      <w:r w:rsidR="007C5FA3" w:rsidRPr="005959E7">
        <w:rPr>
          <w:rFonts w:ascii="Arial" w:hAnsi="Arial" w:cs="Arial"/>
          <w:sz w:val="20"/>
        </w:rPr>
        <w:t xml:space="preserve">členy na </w:t>
      </w:r>
      <w:r w:rsidR="002A06D6" w:rsidRPr="005959E7">
        <w:rPr>
          <w:rFonts w:ascii="Arial" w:hAnsi="Arial" w:cs="Arial"/>
          <w:sz w:val="20"/>
        </w:rPr>
        <w:t>krajskou</w:t>
      </w:r>
      <w:r w:rsidR="007C5FA3" w:rsidRPr="005959E7">
        <w:rPr>
          <w:rFonts w:ascii="Arial" w:hAnsi="Arial" w:cs="Arial"/>
          <w:sz w:val="20"/>
        </w:rPr>
        <w:t xml:space="preserve"> konferenci, která se </w:t>
      </w:r>
      <w:r w:rsidR="007C5FA3" w:rsidRPr="005959E7">
        <w:rPr>
          <w:rFonts w:ascii="Arial" w:hAnsi="Arial" w:cs="Arial"/>
        </w:rPr>
        <w:t>koná:</w:t>
      </w:r>
      <w:r w:rsidR="007C5FA3" w:rsidRPr="005959E7">
        <w:rPr>
          <w:rFonts w:ascii="Arial" w:hAnsi="Arial" w:cs="Arial"/>
        </w:rPr>
        <w:br/>
      </w:r>
    </w:p>
    <w:p w14:paraId="450FC156" w14:textId="77777777" w:rsidR="005959E7" w:rsidRPr="005959E7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236"/>
        <w:gridCol w:w="1822"/>
        <w:gridCol w:w="3358"/>
      </w:tblGrid>
      <w:tr w:rsidR="005959E7" w:rsidRPr="005959E7" w14:paraId="38364B4B" w14:textId="4EE3874A" w:rsidTr="005959E7">
        <w:tc>
          <w:tcPr>
            <w:tcW w:w="1668" w:type="dxa"/>
          </w:tcPr>
          <w:p w14:paraId="5CD46E46" w14:textId="50C0AFB8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7F855B7C" w:rsidR="005959E7" w:rsidRPr="005959E7" w:rsidRDefault="002E5DB1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MORAVSKOSLEZSKÉHO KRAJE</w:t>
            </w:r>
          </w:p>
        </w:tc>
      </w:tr>
      <w:tr w:rsidR="005959E7" w:rsidRPr="005959E7" w14:paraId="41935561" w14:textId="750861F5" w:rsidTr="005959E7">
        <w:tc>
          <w:tcPr>
            <w:tcW w:w="1668" w:type="dxa"/>
          </w:tcPr>
          <w:p w14:paraId="15F34D06" w14:textId="5242A8BB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519F0480" w:rsidR="005959E7" w:rsidRPr="005959E7" w:rsidRDefault="00474B6A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18</w:t>
            </w:r>
            <w:r w:rsidR="002E5D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2E5DB1">
              <w:rPr>
                <w:rFonts w:ascii="Arial" w:hAnsi="Arial" w:cs="Arial"/>
                <w:b/>
                <w:i/>
                <w:sz w:val="20"/>
                <w:szCs w:val="20"/>
              </w:rPr>
              <w:t>. 20</w:t>
            </w:r>
            <w:r w:rsidR="00963BED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14:paraId="5C902573" w14:textId="61E3E1FD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244DB7DE" w:rsidR="005959E7" w:rsidRPr="002E5DB1" w:rsidRDefault="002E5DB1" w:rsidP="007765A4">
            <w:pPr>
              <w:pStyle w:val="Nadpis1"/>
              <w:rPr>
                <w:rFonts w:cs="Arial"/>
                <w:sz w:val="20"/>
                <w:szCs w:val="20"/>
                <w:lang w:val="cs-CZ" w:eastAsia="cs-CZ"/>
              </w:rPr>
            </w:pPr>
            <w:r w:rsidRPr="002E5DB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Restaurace Kotelna, 17.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 </w:t>
            </w:r>
            <w:r w:rsidRPr="002E5DB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listopadu 1210/2, 74706 Opava-Kylešovice</w:t>
            </w:r>
          </w:p>
        </w:tc>
      </w:tr>
      <w:tr w:rsidR="005959E7" w:rsidRPr="005959E7" w14:paraId="7FF77CC4" w14:textId="77777777" w:rsidTr="005959E7">
        <w:tc>
          <w:tcPr>
            <w:tcW w:w="1668" w:type="dxa"/>
          </w:tcPr>
          <w:p w14:paraId="43A168DE" w14:textId="06BB0737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6D8067FC" w:rsidR="00676A40" w:rsidRPr="002064A8" w:rsidRDefault="00120C75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11:30</w:t>
            </w:r>
            <w:r w:rsidR="002E5D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14:30</w:t>
            </w:r>
            <w:r w:rsidR="004C46DD" w:rsidRPr="002064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hodin</w:t>
            </w:r>
          </w:p>
        </w:tc>
        <w:tc>
          <w:tcPr>
            <w:tcW w:w="1845" w:type="dxa"/>
          </w:tcPr>
          <w:p w14:paraId="2BFA3311" w14:textId="330C9E1F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64404FA3" w:rsidR="005959E7" w:rsidRPr="002064A8" w:rsidRDefault="002E5DB1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11:00</w:t>
            </w:r>
            <w:r w:rsidR="004C46DD" w:rsidRPr="002064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hodin</w:t>
            </w:r>
          </w:p>
        </w:tc>
      </w:tr>
    </w:tbl>
    <w:p w14:paraId="30A480B8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5959E7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14:paraId="2E86D8CA" w14:textId="73A00BD4" w:rsidR="006C7848" w:rsidRDefault="00662BA9" w:rsidP="00662BA9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853A8C">
        <w:rPr>
          <w:rFonts w:ascii="Arial" w:hAnsi="Arial" w:cs="Arial"/>
          <w:b/>
          <w:sz w:val="24"/>
          <w:szCs w:val="20"/>
        </w:rPr>
        <w:t>Prezence</w:t>
      </w:r>
      <w:r w:rsidRPr="00853A8C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853A8C">
        <w:rPr>
          <w:rFonts w:ascii="Arial" w:hAnsi="Arial" w:cs="Arial"/>
          <w:b/>
          <w:sz w:val="24"/>
          <w:szCs w:val="20"/>
        </w:rPr>
        <w:br/>
        <w:t>Zpráva viceprezidenta</w:t>
      </w:r>
      <w:r w:rsidRPr="00853A8C">
        <w:rPr>
          <w:rFonts w:ascii="Arial" w:hAnsi="Arial" w:cs="Arial"/>
          <w:b/>
          <w:sz w:val="24"/>
          <w:szCs w:val="20"/>
        </w:rPr>
        <w:br/>
        <w:t>Volba viceprezidenta</w:t>
      </w:r>
    </w:p>
    <w:p w14:paraId="5DF2C411" w14:textId="4558AA59" w:rsidR="00474B6A" w:rsidRDefault="00474B6A" w:rsidP="00662BA9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F67E0B">
        <w:rPr>
          <w:rFonts w:ascii="Arial" w:hAnsi="Arial" w:cs="Arial"/>
          <w:b/>
          <w:sz w:val="24"/>
          <w:szCs w:val="20"/>
        </w:rPr>
        <w:t>Volba delegátů na Valnou hromadu CDO</w:t>
      </w:r>
    </w:p>
    <w:p w14:paraId="7BB0BC75" w14:textId="0147CECC" w:rsidR="00662BA9" w:rsidRPr="00853A8C" w:rsidRDefault="00662BA9" w:rsidP="00662BA9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853A8C">
        <w:rPr>
          <w:rFonts w:ascii="Arial" w:hAnsi="Arial" w:cs="Arial"/>
          <w:b/>
          <w:sz w:val="24"/>
          <w:szCs w:val="20"/>
        </w:rPr>
        <w:t>Usnesení</w:t>
      </w:r>
      <w:r w:rsidRPr="00853A8C">
        <w:rPr>
          <w:rFonts w:ascii="Arial" w:hAnsi="Arial" w:cs="Arial"/>
          <w:b/>
          <w:sz w:val="24"/>
          <w:szCs w:val="20"/>
        </w:rPr>
        <w:br/>
        <w:t>Zhodnocení této soutěžní sezóny a náměty pro tu příští, náměty pro jednání orgánů CDO</w:t>
      </w:r>
      <w:r w:rsidRPr="00853A8C">
        <w:rPr>
          <w:rFonts w:ascii="Arial" w:hAnsi="Arial" w:cs="Arial"/>
          <w:b/>
          <w:sz w:val="24"/>
          <w:szCs w:val="20"/>
        </w:rPr>
        <w:br/>
      </w:r>
      <w:proofErr w:type="gramStart"/>
      <w:r w:rsidRPr="00853A8C">
        <w:rPr>
          <w:rFonts w:ascii="Arial" w:hAnsi="Arial" w:cs="Arial"/>
          <w:b/>
          <w:sz w:val="24"/>
          <w:szCs w:val="20"/>
        </w:rPr>
        <w:t>Diskuze</w:t>
      </w:r>
      <w:proofErr w:type="gramEnd"/>
    </w:p>
    <w:p w14:paraId="403AD724" w14:textId="408EB8D3" w:rsidR="00737081" w:rsidRDefault="00662BA9" w:rsidP="00662BA9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853A8C">
        <w:rPr>
          <w:rFonts w:ascii="Arial" w:hAnsi="Arial" w:cs="Arial"/>
          <w:b/>
          <w:sz w:val="24"/>
          <w:szCs w:val="20"/>
        </w:rPr>
        <w:t>Závěr</w:t>
      </w:r>
      <w:r w:rsidR="00EF3B10" w:rsidRPr="005959E7">
        <w:rPr>
          <w:rFonts w:ascii="Arial" w:hAnsi="Arial" w:cs="Arial"/>
          <w:b/>
          <w:sz w:val="20"/>
          <w:szCs w:val="20"/>
        </w:rPr>
        <w:br/>
      </w:r>
    </w:p>
    <w:p w14:paraId="3E555CB5" w14:textId="6BD24E5D" w:rsidR="006C7848" w:rsidRDefault="006C7848" w:rsidP="00662BA9">
      <w:pPr>
        <w:spacing w:after="0"/>
        <w:ind w:left="708"/>
        <w:rPr>
          <w:rFonts w:ascii="Arial" w:hAnsi="Arial" w:cs="Arial"/>
          <w:b/>
          <w:sz w:val="20"/>
          <w:szCs w:val="20"/>
        </w:rPr>
      </w:pPr>
    </w:p>
    <w:p w14:paraId="7E1531FA" w14:textId="77777777" w:rsidR="006C7848" w:rsidRPr="005959E7" w:rsidRDefault="006C7848" w:rsidP="00662BA9">
      <w:pPr>
        <w:spacing w:after="0"/>
        <w:ind w:left="708"/>
        <w:rPr>
          <w:rFonts w:ascii="Arial" w:hAnsi="Arial" w:cs="Arial"/>
          <w:b/>
          <w:sz w:val="20"/>
          <w:szCs w:val="20"/>
        </w:rPr>
      </w:pPr>
    </w:p>
    <w:p w14:paraId="006FB14C" w14:textId="77777777" w:rsidR="006C7848" w:rsidRDefault="006C7848" w:rsidP="006C784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v době jejího konání řádnými členy CDO a náleží do této krajské sekce. Individuální člen s kolektivní příslušností náleží do krajské sekce svého tanečního kolektivu. Individuální člen bez kolektivní příslušnosti náleží do krajské sekce dle svého trvalého bydliště. Individuální člen bez kolektivní příslušnosti s trvalým bydlištěm mimo území České republiky náleží do krajské sekce sídla CDO. Individuální člen bez kolektivní příslušnosti se však může stát členem jiné krajské sekce na základě žádosti podané </w:t>
      </w:r>
      <w:r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57F16270" w14:textId="77777777" w:rsidR="006C7848" w:rsidRDefault="006C7848" w:rsidP="006C7848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14:paraId="625A3482" w14:textId="77777777" w:rsidR="006C7848" w:rsidRDefault="006C7848" w:rsidP="006C7848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 případě, že se řádný člen s kolektivní příslušností neúčastní krajské konference, má automaticky právo ho zastupovat odpovědný zástupce kolektivu, ke kterému má příslušnost (popř. jeho zmocněnec na základě plné moci), pokud nedal plnou moc k zastupování jinému řádnému členu příslušné krajské sekce (tuto možnost má i řádný člen bez kolektivní příslušnosti). Je-li tomu tak, pak ho zastupuje tento zmocněný řádný člen.</w:t>
      </w:r>
    </w:p>
    <w:p w14:paraId="4FAE6E9D" w14:textId="7FAEA5CF" w:rsidR="002064A8" w:rsidRDefault="002064A8" w:rsidP="005959E7">
      <w:pPr>
        <w:spacing w:after="0"/>
        <w:rPr>
          <w:rFonts w:ascii="Arial" w:hAnsi="Arial" w:cs="Arial"/>
          <w:sz w:val="18"/>
          <w:szCs w:val="20"/>
        </w:rPr>
      </w:pPr>
    </w:p>
    <w:p w14:paraId="6A1BF473" w14:textId="4D7DE287" w:rsidR="006C7848" w:rsidRDefault="006C7848" w:rsidP="005959E7">
      <w:pPr>
        <w:spacing w:after="0"/>
        <w:rPr>
          <w:rFonts w:ascii="Arial" w:hAnsi="Arial" w:cs="Arial"/>
          <w:sz w:val="18"/>
          <w:szCs w:val="20"/>
        </w:rPr>
      </w:pPr>
    </w:p>
    <w:p w14:paraId="71682D75" w14:textId="44A4C83B" w:rsidR="006C7848" w:rsidRDefault="006C7848" w:rsidP="005959E7">
      <w:pPr>
        <w:spacing w:after="0"/>
        <w:rPr>
          <w:rFonts w:ascii="Arial" w:hAnsi="Arial" w:cs="Arial"/>
          <w:sz w:val="18"/>
          <w:szCs w:val="20"/>
        </w:rPr>
      </w:pPr>
    </w:p>
    <w:p w14:paraId="00A25A7A" w14:textId="6F75A208" w:rsidR="006C7848" w:rsidRDefault="006C7848" w:rsidP="005959E7">
      <w:pPr>
        <w:spacing w:after="0"/>
        <w:rPr>
          <w:rFonts w:ascii="Arial" w:hAnsi="Arial" w:cs="Arial"/>
          <w:sz w:val="18"/>
          <w:szCs w:val="20"/>
        </w:rPr>
      </w:pPr>
    </w:p>
    <w:p w14:paraId="0ED5F117" w14:textId="77777777" w:rsidR="006C7848" w:rsidRDefault="006C7848" w:rsidP="005959E7">
      <w:pPr>
        <w:spacing w:after="0"/>
        <w:rPr>
          <w:rFonts w:ascii="Arial" w:hAnsi="Arial" w:cs="Arial"/>
          <w:sz w:val="18"/>
          <w:szCs w:val="20"/>
        </w:rPr>
      </w:pPr>
    </w:p>
    <w:p w14:paraId="71D664A9" w14:textId="77777777" w:rsidR="002064A8" w:rsidRDefault="002064A8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0AD129C0" w:rsidR="00D45CD8" w:rsidRPr="005959E7" w:rsidRDefault="00A35ED1" w:rsidP="005959E7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</w:t>
      </w:r>
      <w:r w:rsidR="002E5DB1">
        <w:rPr>
          <w:rFonts w:ascii="Arial" w:hAnsi="Arial" w:cs="Arial"/>
          <w:sz w:val="18"/>
          <w:szCs w:val="20"/>
        </w:rPr>
        <w:t xml:space="preserve"> Opavě </w:t>
      </w:r>
      <w:r>
        <w:rPr>
          <w:rFonts w:ascii="Arial" w:hAnsi="Arial" w:cs="Arial"/>
          <w:sz w:val="18"/>
          <w:szCs w:val="20"/>
        </w:rPr>
        <w:tab/>
        <w:t xml:space="preserve">Dne </w:t>
      </w:r>
      <w:r w:rsidR="00474B6A">
        <w:rPr>
          <w:rFonts w:ascii="Arial" w:hAnsi="Arial" w:cs="Arial"/>
          <w:sz w:val="18"/>
          <w:szCs w:val="20"/>
        </w:rPr>
        <w:t>2</w:t>
      </w:r>
      <w:r w:rsidR="006635A8">
        <w:rPr>
          <w:rFonts w:ascii="Arial" w:hAnsi="Arial" w:cs="Arial"/>
          <w:sz w:val="18"/>
          <w:szCs w:val="20"/>
        </w:rPr>
        <w:t>6</w:t>
      </w:r>
      <w:r w:rsidR="002E5DB1">
        <w:rPr>
          <w:rFonts w:ascii="Arial" w:hAnsi="Arial" w:cs="Arial"/>
          <w:sz w:val="18"/>
          <w:szCs w:val="20"/>
        </w:rPr>
        <w:t xml:space="preserve">. </w:t>
      </w:r>
      <w:r w:rsidR="00474B6A">
        <w:rPr>
          <w:rFonts w:ascii="Arial" w:hAnsi="Arial" w:cs="Arial"/>
          <w:sz w:val="18"/>
          <w:szCs w:val="20"/>
        </w:rPr>
        <w:t>4</w:t>
      </w:r>
      <w:r w:rsidR="001F08A5">
        <w:rPr>
          <w:rFonts w:ascii="Arial" w:hAnsi="Arial" w:cs="Arial"/>
          <w:sz w:val="18"/>
          <w:szCs w:val="20"/>
        </w:rPr>
        <w:t>.</w:t>
      </w:r>
      <w:r w:rsidR="003962F2">
        <w:rPr>
          <w:rFonts w:ascii="Arial" w:hAnsi="Arial" w:cs="Arial"/>
          <w:sz w:val="18"/>
          <w:szCs w:val="20"/>
        </w:rPr>
        <w:t xml:space="preserve"> 20</w:t>
      </w:r>
      <w:r w:rsidR="00963BED">
        <w:rPr>
          <w:rFonts w:ascii="Arial" w:hAnsi="Arial" w:cs="Arial"/>
          <w:sz w:val="18"/>
          <w:szCs w:val="20"/>
        </w:rPr>
        <w:t>2</w:t>
      </w:r>
      <w:r w:rsidR="00474B6A">
        <w:rPr>
          <w:rFonts w:ascii="Arial" w:hAnsi="Arial" w:cs="Arial"/>
          <w:sz w:val="18"/>
          <w:szCs w:val="20"/>
        </w:rPr>
        <w:t>3</w:t>
      </w:r>
    </w:p>
    <w:p w14:paraId="13F90810" w14:textId="4BD49E98" w:rsidR="0052788C" w:rsidRDefault="00A35ED1" w:rsidP="0052788C">
      <w:pPr>
        <w:spacing w:after="0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="002E5DB1">
        <w:rPr>
          <w:rFonts w:ascii="Arial" w:hAnsi="Arial" w:cs="Arial"/>
          <w:sz w:val="18"/>
          <w:szCs w:val="20"/>
        </w:rPr>
        <w:t>Daniela</w:t>
      </w:r>
      <w:r w:rsidR="00E07008">
        <w:rPr>
          <w:rFonts w:ascii="Arial" w:hAnsi="Arial" w:cs="Arial"/>
          <w:sz w:val="18"/>
          <w:szCs w:val="20"/>
        </w:rPr>
        <w:t xml:space="preserve"> Kapoun</w:t>
      </w:r>
      <w:r w:rsidR="002E5DB1">
        <w:rPr>
          <w:rFonts w:ascii="Arial" w:hAnsi="Arial" w:cs="Arial"/>
          <w:sz w:val="18"/>
          <w:szCs w:val="20"/>
        </w:rPr>
        <w:t xml:space="preserve"> Riesová </w:t>
      </w:r>
      <w:r w:rsidR="0052788C">
        <w:rPr>
          <w:rFonts w:ascii="Arial" w:hAnsi="Arial" w:cs="Arial"/>
          <w:sz w:val="18"/>
          <w:szCs w:val="20"/>
        </w:rPr>
        <w:t xml:space="preserve">                   </w:t>
      </w:r>
    </w:p>
    <w:p w14:paraId="25077B78" w14:textId="17AE477B" w:rsidR="00E31A64" w:rsidRPr="005959E7" w:rsidRDefault="00737081" w:rsidP="0052788C">
      <w:pPr>
        <w:spacing w:after="0"/>
        <w:jc w:val="right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</w:t>
      </w:r>
      <w:r w:rsidR="009E3E34" w:rsidRPr="005959E7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Default="005959E7" w:rsidP="005959E7">
      <w:bookmarkStart w:id="0" w:name="priloha2"/>
    </w:p>
    <w:bookmarkEnd w:id="0"/>
    <w:p w14:paraId="1DE70DC3" w14:textId="77777777" w:rsidR="002A1863" w:rsidRDefault="002A1863" w:rsidP="005959E7"/>
    <w:sectPr w:rsidR="002A1863" w:rsidSect="005959E7">
      <w:headerReference w:type="default" r:id="rId12"/>
      <w:footerReference w:type="default" r:id="rId13"/>
      <w:pgSz w:w="11906" w:h="16838"/>
      <w:pgMar w:top="1027" w:right="1417" w:bottom="709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1754C" w14:textId="77777777" w:rsidR="00302538" w:rsidRDefault="00302538" w:rsidP="00126894">
      <w:pPr>
        <w:spacing w:after="0" w:line="240" w:lineRule="auto"/>
      </w:pPr>
      <w:r>
        <w:separator/>
      </w:r>
    </w:p>
  </w:endnote>
  <w:endnote w:type="continuationSeparator" w:id="0">
    <w:p w14:paraId="4AC41170" w14:textId="77777777" w:rsidR="00302538" w:rsidRDefault="00302538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E2D7" w14:textId="77777777"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14:paraId="3A023A08" w14:textId="029709CA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2C4F2B">
      <w:rPr>
        <w:rFonts w:ascii="Arial" w:hAnsi="Arial" w:cs="Arial"/>
        <w:noProof/>
        <w:sz w:val="16"/>
        <w:szCs w:val="18"/>
      </w:rPr>
      <w:t>METODICKY_POKYN_KRAJSKYCH_KONFERENCI</w:t>
    </w:r>
    <w:r w:rsidRPr="00AB3148">
      <w:rPr>
        <w:rFonts w:ascii="Arial" w:hAnsi="Arial" w:cs="Arial"/>
        <w:sz w:val="16"/>
        <w:szCs w:val="18"/>
      </w:rPr>
      <w:fldChar w:fldCharType="end"/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120C75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120C75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8B355" w14:textId="77777777" w:rsidR="00302538" w:rsidRDefault="00302538" w:rsidP="00126894">
      <w:pPr>
        <w:spacing w:after="0" w:line="240" w:lineRule="auto"/>
      </w:pPr>
      <w:r>
        <w:separator/>
      </w:r>
    </w:p>
  </w:footnote>
  <w:footnote w:type="continuationSeparator" w:id="0">
    <w:p w14:paraId="3252661B" w14:textId="77777777" w:rsidR="00302538" w:rsidRDefault="00302538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C43E" w14:textId="770441BB" w:rsidR="00126894" w:rsidRPr="006C29CB" w:rsidRDefault="0081561A" w:rsidP="006C29CB">
    <w:pPr>
      <w:pStyle w:val="Zhlav"/>
      <w:pBdr>
        <w:bottom w:val="single" w:sz="4" w:space="1" w:color="auto"/>
      </w:pBdr>
      <w:spacing w:after="0"/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36A7EEE" wp14:editId="77941D44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E7"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F2"/>
    <w:rsid w:val="000067A3"/>
    <w:rsid w:val="0002092A"/>
    <w:rsid w:val="00040025"/>
    <w:rsid w:val="00044A53"/>
    <w:rsid w:val="0006094A"/>
    <w:rsid w:val="00072D0D"/>
    <w:rsid w:val="00075245"/>
    <w:rsid w:val="0008063E"/>
    <w:rsid w:val="0009111F"/>
    <w:rsid w:val="000C0BE1"/>
    <w:rsid w:val="000C5F9A"/>
    <w:rsid w:val="000D1928"/>
    <w:rsid w:val="00103AD4"/>
    <w:rsid w:val="0011705F"/>
    <w:rsid w:val="00120C75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A44BF"/>
    <w:rsid w:val="001A4917"/>
    <w:rsid w:val="001C22A5"/>
    <w:rsid w:val="001C71CE"/>
    <w:rsid w:val="001F01E2"/>
    <w:rsid w:val="001F08A5"/>
    <w:rsid w:val="001F5EFF"/>
    <w:rsid w:val="00203CD4"/>
    <w:rsid w:val="002064A8"/>
    <w:rsid w:val="00227F62"/>
    <w:rsid w:val="002372B4"/>
    <w:rsid w:val="002471ED"/>
    <w:rsid w:val="002A06D6"/>
    <w:rsid w:val="002A1863"/>
    <w:rsid w:val="002C4F2B"/>
    <w:rsid w:val="002E5DB1"/>
    <w:rsid w:val="00302538"/>
    <w:rsid w:val="00312BA0"/>
    <w:rsid w:val="00322572"/>
    <w:rsid w:val="00333FDE"/>
    <w:rsid w:val="0034309A"/>
    <w:rsid w:val="0034456C"/>
    <w:rsid w:val="003509CB"/>
    <w:rsid w:val="00363245"/>
    <w:rsid w:val="00380078"/>
    <w:rsid w:val="00386CB8"/>
    <w:rsid w:val="003962F2"/>
    <w:rsid w:val="003C0721"/>
    <w:rsid w:val="003E5C39"/>
    <w:rsid w:val="004251A2"/>
    <w:rsid w:val="00433234"/>
    <w:rsid w:val="004365C4"/>
    <w:rsid w:val="004412C2"/>
    <w:rsid w:val="0044534A"/>
    <w:rsid w:val="004648A0"/>
    <w:rsid w:val="00465D82"/>
    <w:rsid w:val="00472FC3"/>
    <w:rsid w:val="00474B6A"/>
    <w:rsid w:val="00482B88"/>
    <w:rsid w:val="0049593F"/>
    <w:rsid w:val="004A5ECA"/>
    <w:rsid w:val="004C46DD"/>
    <w:rsid w:val="004C75F0"/>
    <w:rsid w:val="004D7D77"/>
    <w:rsid w:val="0050241D"/>
    <w:rsid w:val="00512D61"/>
    <w:rsid w:val="00517D30"/>
    <w:rsid w:val="0052132D"/>
    <w:rsid w:val="00524AB6"/>
    <w:rsid w:val="0052788C"/>
    <w:rsid w:val="00542B2D"/>
    <w:rsid w:val="0055211E"/>
    <w:rsid w:val="00554DFC"/>
    <w:rsid w:val="005622EC"/>
    <w:rsid w:val="005750D5"/>
    <w:rsid w:val="005959E7"/>
    <w:rsid w:val="005C622E"/>
    <w:rsid w:val="005D51F9"/>
    <w:rsid w:val="005D6DCE"/>
    <w:rsid w:val="005F3C9F"/>
    <w:rsid w:val="005F665A"/>
    <w:rsid w:val="005F6D19"/>
    <w:rsid w:val="00650E5F"/>
    <w:rsid w:val="006608AD"/>
    <w:rsid w:val="00662BA9"/>
    <w:rsid w:val="006635A8"/>
    <w:rsid w:val="00676A40"/>
    <w:rsid w:val="006817A5"/>
    <w:rsid w:val="00690F12"/>
    <w:rsid w:val="006924CD"/>
    <w:rsid w:val="00695C90"/>
    <w:rsid w:val="006A3EAC"/>
    <w:rsid w:val="006B7A59"/>
    <w:rsid w:val="006C043F"/>
    <w:rsid w:val="006C29CB"/>
    <w:rsid w:val="006C7848"/>
    <w:rsid w:val="006D5095"/>
    <w:rsid w:val="006E64BF"/>
    <w:rsid w:val="006F2F90"/>
    <w:rsid w:val="00702347"/>
    <w:rsid w:val="00715F2E"/>
    <w:rsid w:val="007358FE"/>
    <w:rsid w:val="00737081"/>
    <w:rsid w:val="00740EE3"/>
    <w:rsid w:val="007438B4"/>
    <w:rsid w:val="00745E0D"/>
    <w:rsid w:val="0075165D"/>
    <w:rsid w:val="00752E9C"/>
    <w:rsid w:val="007765A4"/>
    <w:rsid w:val="007A5B68"/>
    <w:rsid w:val="007C5753"/>
    <w:rsid w:val="007C5FA3"/>
    <w:rsid w:val="007F1B5A"/>
    <w:rsid w:val="00811F0A"/>
    <w:rsid w:val="0081561A"/>
    <w:rsid w:val="0083601A"/>
    <w:rsid w:val="0085789B"/>
    <w:rsid w:val="00863188"/>
    <w:rsid w:val="00864FD1"/>
    <w:rsid w:val="008654A4"/>
    <w:rsid w:val="00865F3E"/>
    <w:rsid w:val="00870E94"/>
    <w:rsid w:val="00874002"/>
    <w:rsid w:val="0089184C"/>
    <w:rsid w:val="0089427D"/>
    <w:rsid w:val="008B121E"/>
    <w:rsid w:val="008D057F"/>
    <w:rsid w:val="008D6F22"/>
    <w:rsid w:val="008E0924"/>
    <w:rsid w:val="009018F2"/>
    <w:rsid w:val="00911B0B"/>
    <w:rsid w:val="00915A27"/>
    <w:rsid w:val="009205F4"/>
    <w:rsid w:val="009231A6"/>
    <w:rsid w:val="00941E85"/>
    <w:rsid w:val="009622BD"/>
    <w:rsid w:val="00963BED"/>
    <w:rsid w:val="00966E0E"/>
    <w:rsid w:val="0097562F"/>
    <w:rsid w:val="00982FFD"/>
    <w:rsid w:val="009B3516"/>
    <w:rsid w:val="009E3E34"/>
    <w:rsid w:val="00A03B4F"/>
    <w:rsid w:val="00A2422B"/>
    <w:rsid w:val="00A331A7"/>
    <w:rsid w:val="00A35382"/>
    <w:rsid w:val="00A35ED1"/>
    <w:rsid w:val="00A42591"/>
    <w:rsid w:val="00A45B13"/>
    <w:rsid w:val="00A655F5"/>
    <w:rsid w:val="00A67484"/>
    <w:rsid w:val="00A75574"/>
    <w:rsid w:val="00A9275D"/>
    <w:rsid w:val="00AA1711"/>
    <w:rsid w:val="00AB3148"/>
    <w:rsid w:val="00AB6C64"/>
    <w:rsid w:val="00AC29E1"/>
    <w:rsid w:val="00AE20A2"/>
    <w:rsid w:val="00AE3CFC"/>
    <w:rsid w:val="00B215D3"/>
    <w:rsid w:val="00B23C87"/>
    <w:rsid w:val="00B32023"/>
    <w:rsid w:val="00B34EF2"/>
    <w:rsid w:val="00B62FCE"/>
    <w:rsid w:val="00B90E28"/>
    <w:rsid w:val="00BA18D0"/>
    <w:rsid w:val="00BD60DA"/>
    <w:rsid w:val="00BE5C31"/>
    <w:rsid w:val="00BF2526"/>
    <w:rsid w:val="00C04603"/>
    <w:rsid w:val="00C144C3"/>
    <w:rsid w:val="00C17DD9"/>
    <w:rsid w:val="00C26AC6"/>
    <w:rsid w:val="00C57FD2"/>
    <w:rsid w:val="00C66012"/>
    <w:rsid w:val="00C87860"/>
    <w:rsid w:val="00CA2A10"/>
    <w:rsid w:val="00CB4C79"/>
    <w:rsid w:val="00CC0CD6"/>
    <w:rsid w:val="00CC6E79"/>
    <w:rsid w:val="00D05F77"/>
    <w:rsid w:val="00D32ED0"/>
    <w:rsid w:val="00D337A9"/>
    <w:rsid w:val="00D37F7E"/>
    <w:rsid w:val="00D45CD8"/>
    <w:rsid w:val="00D470FE"/>
    <w:rsid w:val="00D63138"/>
    <w:rsid w:val="00D928EF"/>
    <w:rsid w:val="00DB6625"/>
    <w:rsid w:val="00DC07E2"/>
    <w:rsid w:val="00DE7553"/>
    <w:rsid w:val="00DF5830"/>
    <w:rsid w:val="00DF77D7"/>
    <w:rsid w:val="00E07008"/>
    <w:rsid w:val="00E11DD9"/>
    <w:rsid w:val="00E17C06"/>
    <w:rsid w:val="00E31A64"/>
    <w:rsid w:val="00E63192"/>
    <w:rsid w:val="00E91BE8"/>
    <w:rsid w:val="00E9608B"/>
    <w:rsid w:val="00EB4A17"/>
    <w:rsid w:val="00ED20E8"/>
    <w:rsid w:val="00ED4AAF"/>
    <w:rsid w:val="00ED78B7"/>
    <w:rsid w:val="00EF3B10"/>
    <w:rsid w:val="00F13D01"/>
    <w:rsid w:val="00F4113E"/>
    <w:rsid w:val="00F52B58"/>
    <w:rsid w:val="00F601D0"/>
    <w:rsid w:val="00F832C7"/>
    <w:rsid w:val="00F83EB3"/>
    <w:rsid w:val="00F948A6"/>
    <w:rsid w:val="00FC56B3"/>
    <w:rsid w:val="00FE07D8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  <w15:docId w15:val="{1C23D77C-C54A-4E0E-8875-1C321F62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  <w:style w:type="character" w:customStyle="1" w:styleId="xbe">
    <w:name w:val="_xbe"/>
    <w:basedOn w:val="Standardnpsmoodstavce"/>
    <w:rsid w:val="00CA2A10"/>
  </w:style>
  <w:style w:type="character" w:customStyle="1" w:styleId="line">
    <w:name w:val="line"/>
    <w:basedOn w:val="Standardnpsmoodstavce"/>
    <w:rsid w:val="0077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3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1751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Daniela Riesová</cp:lastModifiedBy>
  <cp:revision>2</cp:revision>
  <cp:lastPrinted>2014-01-02T11:04:00Z</cp:lastPrinted>
  <dcterms:created xsi:type="dcterms:W3CDTF">2023-04-26T19:07:00Z</dcterms:created>
  <dcterms:modified xsi:type="dcterms:W3CDTF">2023-04-26T19:07:00Z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